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33F81A60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370A1EC5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 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6ECF8284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</w:t>
      </w:r>
      <w:r w:rsidR="00D21BCF">
        <w:rPr>
          <w:rFonts w:asciiTheme="minorHAnsi" w:hAnsiTheme="minorHAnsi"/>
          <w:sz w:val="22"/>
          <w:szCs w:val="22"/>
          <w:lang w:val="ro-RO"/>
        </w:rPr>
        <w:t>/partenerii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2BF8CCD8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partenerii </w:t>
      </w:r>
      <w:r w:rsidR="00625E50">
        <w:rPr>
          <w:rFonts w:asciiTheme="minorHAnsi" w:hAnsiTheme="minorHAnsi"/>
          <w:sz w:val="22"/>
          <w:szCs w:val="22"/>
          <w:lang w:val="ro-RO"/>
        </w:rPr>
        <w:t xml:space="preserve">din categoria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490EF998" w:rsidR="005374E4" w:rsidRPr="00F82606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58B02638" w14:textId="77777777" w:rsidR="00D21BCF" w:rsidRDefault="00D21BCF" w:rsidP="00D21BCF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78B72116" w14:textId="77777777" w:rsidR="00D21BCF" w:rsidRPr="00EA3C57" w:rsidRDefault="00D21BCF" w:rsidP="00D21BCF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p w14:paraId="5E8A1B3A" w14:textId="77777777" w:rsidR="00D21BCF" w:rsidRPr="00C86468" w:rsidRDefault="00D21BCF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41F2111D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82606">
        <w:rPr>
          <w:rFonts w:asciiTheme="minorHAnsi" w:hAnsiTheme="minorHAnsi"/>
          <w:bCs/>
          <w:sz w:val="22"/>
          <w:szCs w:val="22"/>
          <w:lang w:val="ro-RO"/>
        </w:rPr>
      </w:r>
      <w:r w:rsidR="00F8260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82606">
        <w:rPr>
          <w:rFonts w:asciiTheme="minorHAnsi" w:hAnsiTheme="minorHAnsi"/>
          <w:bCs/>
          <w:sz w:val="22"/>
          <w:szCs w:val="22"/>
          <w:lang w:val="ro-RO"/>
        </w:rPr>
      </w:r>
      <w:r w:rsidR="00F8260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82606">
        <w:rPr>
          <w:rFonts w:asciiTheme="minorHAnsi" w:hAnsiTheme="minorHAnsi"/>
          <w:bCs/>
          <w:sz w:val="22"/>
          <w:szCs w:val="22"/>
          <w:lang w:val="ro-RO"/>
        </w:rPr>
      </w:r>
      <w:r w:rsidR="00F8260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82606">
        <w:rPr>
          <w:rFonts w:asciiTheme="minorHAnsi" w:hAnsiTheme="minorHAnsi"/>
          <w:bCs/>
          <w:sz w:val="22"/>
          <w:szCs w:val="22"/>
          <w:lang w:val="ro-RO"/>
        </w:rPr>
      </w:r>
      <w:r w:rsidR="00F8260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005FCEA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</w:t>
      </w:r>
      <w:r w:rsidR="00D21BCF">
        <w:rPr>
          <w:rFonts w:asciiTheme="minorHAnsi" w:hAnsiTheme="minorHAnsi"/>
          <w:b/>
        </w:rPr>
        <w:t>/partenerului</w:t>
      </w:r>
      <w:r w:rsidRPr="003E76F0">
        <w:rPr>
          <w:rFonts w:asciiTheme="minorHAnsi" w:hAnsiTheme="minorHAnsi"/>
          <w:b/>
        </w:rPr>
        <w:t>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0344D1C5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3C394EE9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6E3B8FA9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22D6DCB9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7B85442E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POCA/</w:t>
    </w:r>
    <w:r w:rsidR="008B4A5E">
      <w:rPr>
        <w:rFonts w:ascii="Trebuchet MS" w:hAnsi="Trebuchet MS" w:cs="Arial"/>
        <w:i/>
        <w:color w:val="1F497D"/>
        <w:sz w:val="18"/>
        <w:szCs w:val="18"/>
      </w:rPr>
      <w:t>949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4A5E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8B4A5E">
      <w:rPr>
        <w:rFonts w:ascii="Trebuchet MS" w:hAnsi="Trebuchet MS" w:cs="Arial"/>
        <w:i/>
        <w:color w:val="1F497D"/>
        <w:sz w:val="18"/>
        <w:szCs w:val="18"/>
      </w:rPr>
      <w:t>3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4EB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4F5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5E50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015B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4A5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A791E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BCF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2606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52D4-DB2D-4FD4-8DD1-CAD84482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9424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10738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roxana.chitu</cp:lastModifiedBy>
  <cp:revision>3</cp:revision>
  <cp:lastPrinted>2019-05-28T09:16:00Z</cp:lastPrinted>
  <dcterms:created xsi:type="dcterms:W3CDTF">2021-08-17T08:47:00Z</dcterms:created>
  <dcterms:modified xsi:type="dcterms:W3CDTF">2021-08-17T08:47:00Z</dcterms:modified>
</cp:coreProperties>
</file>